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D9" w:rsidRPr="00C5544F" w:rsidRDefault="0019411B" w:rsidP="008C1B4F">
      <w:pPr>
        <w:jc w:val="center"/>
        <w:rPr>
          <w:b/>
          <w:sz w:val="32"/>
          <w:szCs w:val="32"/>
        </w:rPr>
      </w:pPr>
      <w:r w:rsidRPr="00C5544F">
        <w:rPr>
          <w:b/>
          <w:sz w:val="32"/>
          <w:szCs w:val="32"/>
        </w:rPr>
        <w:t>IZVJEŠTAJ O IZVRŠENJU FINANCIJSKOG PLANA</w:t>
      </w:r>
      <w:r w:rsidR="00C5544F" w:rsidRPr="00C5544F">
        <w:rPr>
          <w:b/>
          <w:sz w:val="32"/>
          <w:szCs w:val="32"/>
        </w:rPr>
        <w:t xml:space="preserve"> 1-6/2022</w:t>
      </w:r>
      <w:bookmarkStart w:id="0" w:name="_GoBack"/>
      <w:bookmarkEnd w:id="0"/>
    </w:p>
    <w:p w:rsidR="0019411B" w:rsidRPr="00C5544F" w:rsidRDefault="0019411B" w:rsidP="008C1B4F">
      <w:pPr>
        <w:jc w:val="center"/>
        <w:rPr>
          <w:b/>
          <w:sz w:val="32"/>
          <w:szCs w:val="32"/>
        </w:rPr>
      </w:pPr>
      <w:r w:rsidRPr="00C5544F">
        <w:rPr>
          <w:b/>
          <w:sz w:val="32"/>
          <w:szCs w:val="32"/>
        </w:rPr>
        <w:t>OPĆI DIO</w:t>
      </w:r>
    </w:p>
    <w:p w:rsidR="008C1B4F" w:rsidRDefault="008C1B4F"/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4106"/>
        <w:gridCol w:w="3119"/>
        <w:gridCol w:w="3827"/>
        <w:gridCol w:w="3118"/>
      </w:tblGrid>
      <w:tr w:rsidR="0019411B" w:rsidTr="00715A51">
        <w:trPr>
          <w:trHeight w:val="512"/>
        </w:trPr>
        <w:tc>
          <w:tcPr>
            <w:tcW w:w="4106" w:type="dxa"/>
            <w:tcBorders>
              <w:bottom w:val="double" w:sz="4" w:space="0" w:color="4472C4" w:themeColor="accent1"/>
            </w:tcBorders>
            <w:vAlign w:val="center"/>
          </w:tcPr>
          <w:p w:rsidR="0019411B" w:rsidRPr="00715A51" w:rsidRDefault="0019411B" w:rsidP="006536D7">
            <w:pPr>
              <w:rPr>
                <w:b/>
                <w:i/>
                <w:sz w:val="24"/>
                <w:szCs w:val="24"/>
              </w:rPr>
            </w:pPr>
            <w:r w:rsidRPr="00715A51">
              <w:rPr>
                <w:b/>
                <w:i/>
                <w:sz w:val="24"/>
                <w:szCs w:val="24"/>
              </w:rPr>
              <w:t>PRIHODI/RASHODI TEK. GODINE</w:t>
            </w:r>
          </w:p>
        </w:tc>
        <w:tc>
          <w:tcPr>
            <w:tcW w:w="3119" w:type="dxa"/>
            <w:tcBorders>
              <w:bottom w:val="double" w:sz="4" w:space="0" w:color="4472C4" w:themeColor="accent1"/>
            </w:tcBorders>
            <w:vAlign w:val="center"/>
          </w:tcPr>
          <w:p w:rsidR="0019411B" w:rsidRPr="00715A51" w:rsidRDefault="0019411B" w:rsidP="006536D7">
            <w:pPr>
              <w:rPr>
                <w:b/>
                <w:i/>
                <w:sz w:val="24"/>
                <w:szCs w:val="24"/>
              </w:rPr>
            </w:pPr>
            <w:r w:rsidRPr="00715A51">
              <w:rPr>
                <w:b/>
                <w:i/>
                <w:sz w:val="24"/>
                <w:szCs w:val="24"/>
              </w:rPr>
              <w:t>IZVRŠENJE PRED. GODINA</w:t>
            </w:r>
          </w:p>
        </w:tc>
        <w:tc>
          <w:tcPr>
            <w:tcW w:w="3827" w:type="dxa"/>
            <w:tcBorders>
              <w:bottom w:val="double" w:sz="4" w:space="0" w:color="4472C4" w:themeColor="accent1"/>
            </w:tcBorders>
            <w:vAlign w:val="center"/>
          </w:tcPr>
          <w:p w:rsidR="0019411B" w:rsidRPr="00715A51" w:rsidRDefault="0019411B" w:rsidP="006536D7">
            <w:pPr>
              <w:rPr>
                <w:b/>
                <w:i/>
                <w:sz w:val="24"/>
                <w:szCs w:val="24"/>
              </w:rPr>
            </w:pPr>
            <w:r w:rsidRPr="00715A51">
              <w:rPr>
                <w:b/>
                <w:i/>
                <w:sz w:val="24"/>
                <w:szCs w:val="24"/>
              </w:rPr>
              <w:t>PLAN TEKUĆE GOD.</w:t>
            </w:r>
          </w:p>
        </w:tc>
        <w:tc>
          <w:tcPr>
            <w:tcW w:w="3118" w:type="dxa"/>
            <w:tcBorders>
              <w:bottom w:val="double" w:sz="4" w:space="0" w:color="4472C4" w:themeColor="accent1"/>
            </w:tcBorders>
            <w:vAlign w:val="center"/>
          </w:tcPr>
          <w:p w:rsidR="0019411B" w:rsidRPr="00715A51" w:rsidRDefault="0019411B" w:rsidP="006536D7">
            <w:pPr>
              <w:rPr>
                <w:b/>
                <w:i/>
                <w:sz w:val="24"/>
                <w:szCs w:val="24"/>
              </w:rPr>
            </w:pPr>
            <w:r w:rsidRPr="00715A51">
              <w:rPr>
                <w:b/>
                <w:i/>
                <w:sz w:val="24"/>
                <w:szCs w:val="24"/>
              </w:rPr>
              <w:t>IZVRŠENJE</w:t>
            </w:r>
          </w:p>
        </w:tc>
      </w:tr>
      <w:tr w:rsidR="0019411B" w:rsidTr="00715A51">
        <w:trPr>
          <w:trHeight w:val="519"/>
        </w:trPr>
        <w:tc>
          <w:tcPr>
            <w:tcW w:w="4106" w:type="dxa"/>
            <w:tcBorders>
              <w:top w:val="double" w:sz="4" w:space="0" w:color="4472C4" w:themeColor="accent1"/>
            </w:tcBorders>
            <w:vAlign w:val="center"/>
          </w:tcPr>
          <w:p w:rsidR="0019411B" w:rsidRDefault="00C5544F" w:rsidP="006536D7">
            <w:r>
              <w:t>PRIHODI POSLOVANJA</w:t>
            </w:r>
          </w:p>
        </w:tc>
        <w:tc>
          <w:tcPr>
            <w:tcW w:w="3119" w:type="dxa"/>
            <w:tcBorders>
              <w:top w:val="double" w:sz="4" w:space="0" w:color="4472C4" w:themeColor="accent1"/>
            </w:tcBorders>
            <w:vAlign w:val="center"/>
          </w:tcPr>
          <w:p w:rsidR="0019411B" w:rsidRDefault="00C5544F" w:rsidP="006536D7">
            <w:r>
              <w:t>3.249.846</w:t>
            </w:r>
          </w:p>
        </w:tc>
        <w:tc>
          <w:tcPr>
            <w:tcW w:w="3827" w:type="dxa"/>
            <w:tcBorders>
              <w:top w:val="double" w:sz="4" w:space="0" w:color="4472C4" w:themeColor="accent1"/>
            </w:tcBorders>
            <w:vAlign w:val="center"/>
          </w:tcPr>
          <w:p w:rsidR="0019411B" w:rsidRDefault="00157088" w:rsidP="006536D7">
            <w:r>
              <w:t>7.7</w:t>
            </w:r>
            <w:r w:rsidR="0009588D">
              <w:t>19.853</w:t>
            </w:r>
          </w:p>
        </w:tc>
        <w:tc>
          <w:tcPr>
            <w:tcW w:w="3118" w:type="dxa"/>
            <w:tcBorders>
              <w:top w:val="double" w:sz="4" w:space="0" w:color="4472C4" w:themeColor="accent1"/>
            </w:tcBorders>
            <w:vAlign w:val="center"/>
          </w:tcPr>
          <w:p w:rsidR="0019411B" w:rsidRDefault="00C5544F" w:rsidP="006536D7">
            <w:r>
              <w:t>3.510.472,98</w:t>
            </w:r>
          </w:p>
        </w:tc>
      </w:tr>
      <w:tr w:rsidR="0019411B" w:rsidTr="00715A51">
        <w:trPr>
          <w:trHeight w:val="710"/>
        </w:trPr>
        <w:tc>
          <w:tcPr>
            <w:tcW w:w="4106" w:type="dxa"/>
            <w:vAlign w:val="center"/>
          </w:tcPr>
          <w:p w:rsidR="0019411B" w:rsidRDefault="00C5544F" w:rsidP="006536D7">
            <w:r>
              <w:t>PRIHODI OD PRODAJE NEF.IMOVINE</w:t>
            </w:r>
          </w:p>
        </w:tc>
        <w:tc>
          <w:tcPr>
            <w:tcW w:w="3119" w:type="dxa"/>
            <w:vAlign w:val="center"/>
          </w:tcPr>
          <w:p w:rsidR="0019411B" w:rsidRDefault="00C5544F" w:rsidP="006536D7">
            <w:r>
              <w:t>0</w:t>
            </w:r>
          </w:p>
        </w:tc>
        <w:tc>
          <w:tcPr>
            <w:tcW w:w="3827" w:type="dxa"/>
            <w:vAlign w:val="center"/>
          </w:tcPr>
          <w:p w:rsidR="0019411B" w:rsidRDefault="00C5544F" w:rsidP="006536D7">
            <w:r>
              <w:t>0</w:t>
            </w:r>
          </w:p>
        </w:tc>
        <w:tc>
          <w:tcPr>
            <w:tcW w:w="3118" w:type="dxa"/>
            <w:vAlign w:val="center"/>
          </w:tcPr>
          <w:p w:rsidR="0019411B" w:rsidRDefault="00C5544F" w:rsidP="006536D7">
            <w:r>
              <w:t>0,00</w:t>
            </w:r>
          </w:p>
        </w:tc>
      </w:tr>
      <w:tr w:rsidR="0019411B" w:rsidTr="00715A51">
        <w:trPr>
          <w:trHeight w:val="692"/>
        </w:trPr>
        <w:tc>
          <w:tcPr>
            <w:tcW w:w="4106" w:type="dxa"/>
            <w:vAlign w:val="center"/>
          </w:tcPr>
          <w:p w:rsidR="0019411B" w:rsidRDefault="00C5544F" w:rsidP="006536D7">
            <w:r>
              <w:t>PRIHODI OD FIN.IMOVINE I ZADUŽIVANJA</w:t>
            </w:r>
          </w:p>
        </w:tc>
        <w:tc>
          <w:tcPr>
            <w:tcW w:w="3119" w:type="dxa"/>
            <w:vAlign w:val="center"/>
          </w:tcPr>
          <w:p w:rsidR="0019411B" w:rsidRDefault="00C5544F" w:rsidP="006536D7">
            <w:r>
              <w:t>0</w:t>
            </w:r>
          </w:p>
        </w:tc>
        <w:tc>
          <w:tcPr>
            <w:tcW w:w="3827" w:type="dxa"/>
            <w:vAlign w:val="center"/>
          </w:tcPr>
          <w:p w:rsidR="0019411B" w:rsidRDefault="00C5544F" w:rsidP="006536D7">
            <w:r>
              <w:t>0</w:t>
            </w:r>
          </w:p>
        </w:tc>
        <w:tc>
          <w:tcPr>
            <w:tcW w:w="3118" w:type="dxa"/>
            <w:vAlign w:val="center"/>
          </w:tcPr>
          <w:p w:rsidR="0019411B" w:rsidRDefault="00C5544F" w:rsidP="006536D7">
            <w:r>
              <w:t>0,00</w:t>
            </w:r>
          </w:p>
        </w:tc>
      </w:tr>
      <w:tr w:rsidR="0019411B" w:rsidTr="00715A51">
        <w:trPr>
          <w:trHeight w:val="689"/>
        </w:trPr>
        <w:tc>
          <w:tcPr>
            <w:tcW w:w="4106" w:type="dxa"/>
            <w:vAlign w:val="center"/>
          </w:tcPr>
          <w:p w:rsidR="0019411B" w:rsidRPr="00C5544F" w:rsidRDefault="00C5544F" w:rsidP="006536D7">
            <w:pPr>
              <w:rPr>
                <w:b/>
              </w:rPr>
            </w:pPr>
            <w:r>
              <w:rPr>
                <w:b/>
              </w:rPr>
              <w:t xml:space="preserve"> UKUPNO PRIHODI</w:t>
            </w:r>
          </w:p>
        </w:tc>
        <w:tc>
          <w:tcPr>
            <w:tcW w:w="3119" w:type="dxa"/>
            <w:vAlign w:val="center"/>
          </w:tcPr>
          <w:p w:rsidR="0019411B" w:rsidRPr="00C5544F" w:rsidRDefault="00C5544F" w:rsidP="006536D7">
            <w:pPr>
              <w:rPr>
                <w:b/>
              </w:rPr>
            </w:pPr>
            <w:r>
              <w:rPr>
                <w:b/>
              </w:rPr>
              <w:t>3.249.846</w:t>
            </w:r>
          </w:p>
        </w:tc>
        <w:tc>
          <w:tcPr>
            <w:tcW w:w="3827" w:type="dxa"/>
            <w:vAlign w:val="center"/>
          </w:tcPr>
          <w:p w:rsidR="0019411B" w:rsidRPr="00157088" w:rsidRDefault="00157088" w:rsidP="006536D7">
            <w:pPr>
              <w:rPr>
                <w:b/>
              </w:rPr>
            </w:pPr>
            <w:r>
              <w:rPr>
                <w:b/>
              </w:rPr>
              <w:t>7.</w:t>
            </w:r>
            <w:r w:rsidR="0009588D">
              <w:rPr>
                <w:b/>
              </w:rPr>
              <w:t>719.853</w:t>
            </w:r>
          </w:p>
        </w:tc>
        <w:tc>
          <w:tcPr>
            <w:tcW w:w="3118" w:type="dxa"/>
            <w:vAlign w:val="center"/>
          </w:tcPr>
          <w:p w:rsidR="0019411B" w:rsidRPr="00C5544F" w:rsidRDefault="00C5544F" w:rsidP="006536D7">
            <w:pPr>
              <w:rPr>
                <w:b/>
              </w:rPr>
            </w:pPr>
            <w:r>
              <w:rPr>
                <w:b/>
              </w:rPr>
              <w:t>3.510.472,98</w:t>
            </w:r>
          </w:p>
        </w:tc>
      </w:tr>
      <w:tr w:rsidR="0019411B" w:rsidTr="00715A51">
        <w:trPr>
          <w:trHeight w:val="712"/>
        </w:trPr>
        <w:tc>
          <w:tcPr>
            <w:tcW w:w="4106" w:type="dxa"/>
            <w:vAlign w:val="center"/>
          </w:tcPr>
          <w:p w:rsidR="0019411B" w:rsidRDefault="00C5544F" w:rsidP="006536D7">
            <w:r>
              <w:t>RASHODI POSLOVANJA</w:t>
            </w:r>
          </w:p>
        </w:tc>
        <w:tc>
          <w:tcPr>
            <w:tcW w:w="3119" w:type="dxa"/>
            <w:vAlign w:val="center"/>
          </w:tcPr>
          <w:p w:rsidR="0019411B" w:rsidRDefault="00C5544F" w:rsidP="006536D7">
            <w:r>
              <w:t>3.218.534</w:t>
            </w:r>
          </w:p>
        </w:tc>
        <w:tc>
          <w:tcPr>
            <w:tcW w:w="3827" w:type="dxa"/>
            <w:vAlign w:val="center"/>
          </w:tcPr>
          <w:p w:rsidR="0019411B" w:rsidRPr="00157088" w:rsidRDefault="00157088" w:rsidP="006536D7">
            <w:pPr>
              <w:rPr>
                <w:b/>
              </w:rPr>
            </w:pPr>
            <w:r w:rsidRPr="00157088">
              <w:rPr>
                <w:b/>
              </w:rPr>
              <w:t>7.7</w:t>
            </w:r>
            <w:r w:rsidR="0009588D">
              <w:rPr>
                <w:b/>
              </w:rPr>
              <w:t>51.304</w:t>
            </w:r>
          </w:p>
        </w:tc>
        <w:tc>
          <w:tcPr>
            <w:tcW w:w="3118" w:type="dxa"/>
            <w:vAlign w:val="center"/>
          </w:tcPr>
          <w:p w:rsidR="0019411B" w:rsidRDefault="00C5544F" w:rsidP="006536D7">
            <w:r>
              <w:t>3.509.492,79</w:t>
            </w:r>
          </w:p>
        </w:tc>
      </w:tr>
      <w:tr w:rsidR="0019411B" w:rsidTr="00715A51">
        <w:trPr>
          <w:trHeight w:val="694"/>
        </w:trPr>
        <w:tc>
          <w:tcPr>
            <w:tcW w:w="4106" w:type="dxa"/>
            <w:vAlign w:val="center"/>
          </w:tcPr>
          <w:p w:rsidR="0019411B" w:rsidRDefault="00C5544F" w:rsidP="006536D7">
            <w:r>
              <w:t>RASHODI ZA NEF.IMOVINU</w:t>
            </w:r>
          </w:p>
        </w:tc>
        <w:tc>
          <w:tcPr>
            <w:tcW w:w="3119" w:type="dxa"/>
            <w:vAlign w:val="center"/>
          </w:tcPr>
          <w:p w:rsidR="0019411B" w:rsidRDefault="00C5544F" w:rsidP="006536D7">
            <w:r>
              <w:t>0</w:t>
            </w:r>
          </w:p>
        </w:tc>
        <w:tc>
          <w:tcPr>
            <w:tcW w:w="3827" w:type="dxa"/>
            <w:vAlign w:val="center"/>
          </w:tcPr>
          <w:p w:rsidR="0019411B" w:rsidRDefault="00C5544F" w:rsidP="006536D7">
            <w:r>
              <w:t>0</w:t>
            </w:r>
          </w:p>
        </w:tc>
        <w:tc>
          <w:tcPr>
            <w:tcW w:w="3118" w:type="dxa"/>
            <w:vAlign w:val="center"/>
          </w:tcPr>
          <w:p w:rsidR="0019411B" w:rsidRDefault="00C5544F" w:rsidP="006536D7">
            <w:r>
              <w:t>0,00</w:t>
            </w:r>
          </w:p>
        </w:tc>
      </w:tr>
      <w:tr w:rsidR="0019411B" w:rsidTr="00715A51">
        <w:trPr>
          <w:trHeight w:val="694"/>
        </w:trPr>
        <w:tc>
          <w:tcPr>
            <w:tcW w:w="4106" w:type="dxa"/>
            <w:vAlign w:val="center"/>
          </w:tcPr>
          <w:p w:rsidR="0019411B" w:rsidRPr="00C5544F" w:rsidRDefault="00C5544F" w:rsidP="006536D7">
            <w:pPr>
              <w:rPr>
                <w:b/>
              </w:rPr>
            </w:pPr>
            <w:r>
              <w:rPr>
                <w:b/>
              </w:rPr>
              <w:t>UKUPNO RASHODI</w:t>
            </w:r>
          </w:p>
        </w:tc>
        <w:tc>
          <w:tcPr>
            <w:tcW w:w="3119" w:type="dxa"/>
            <w:vAlign w:val="center"/>
          </w:tcPr>
          <w:p w:rsidR="0019411B" w:rsidRPr="00C5544F" w:rsidRDefault="00C5544F" w:rsidP="006536D7">
            <w:pPr>
              <w:rPr>
                <w:b/>
              </w:rPr>
            </w:pPr>
            <w:r>
              <w:rPr>
                <w:b/>
              </w:rPr>
              <w:t>3.218.534</w:t>
            </w:r>
          </w:p>
        </w:tc>
        <w:tc>
          <w:tcPr>
            <w:tcW w:w="3827" w:type="dxa"/>
            <w:vAlign w:val="center"/>
          </w:tcPr>
          <w:p w:rsidR="0019411B" w:rsidRPr="00157088" w:rsidRDefault="00157088" w:rsidP="006536D7">
            <w:pPr>
              <w:rPr>
                <w:b/>
              </w:rPr>
            </w:pPr>
            <w:r>
              <w:rPr>
                <w:b/>
              </w:rPr>
              <w:t>7.722.122</w:t>
            </w:r>
          </w:p>
        </w:tc>
        <w:tc>
          <w:tcPr>
            <w:tcW w:w="3118" w:type="dxa"/>
            <w:vAlign w:val="center"/>
          </w:tcPr>
          <w:p w:rsidR="0019411B" w:rsidRPr="00C5544F" w:rsidRDefault="00C5544F" w:rsidP="006536D7">
            <w:pPr>
              <w:rPr>
                <w:b/>
              </w:rPr>
            </w:pPr>
            <w:r>
              <w:rPr>
                <w:b/>
              </w:rPr>
              <w:t>3.509.493,79</w:t>
            </w:r>
          </w:p>
        </w:tc>
      </w:tr>
      <w:tr w:rsidR="0019411B" w:rsidTr="00715A51">
        <w:trPr>
          <w:trHeight w:val="694"/>
        </w:trPr>
        <w:tc>
          <w:tcPr>
            <w:tcW w:w="4106" w:type="dxa"/>
            <w:vAlign w:val="center"/>
          </w:tcPr>
          <w:p w:rsidR="0019411B" w:rsidRPr="00C5544F" w:rsidRDefault="00C5544F" w:rsidP="006536D7">
            <w:pPr>
              <w:rPr>
                <w:b/>
              </w:rPr>
            </w:pPr>
            <w:r>
              <w:rPr>
                <w:b/>
              </w:rPr>
              <w:t>RAZLIKA  VIŠAK/MANJAK</w:t>
            </w:r>
          </w:p>
        </w:tc>
        <w:tc>
          <w:tcPr>
            <w:tcW w:w="3119" w:type="dxa"/>
            <w:vAlign w:val="center"/>
          </w:tcPr>
          <w:p w:rsidR="0019411B" w:rsidRPr="00C5544F" w:rsidRDefault="00C5544F" w:rsidP="006536D7">
            <w:pPr>
              <w:rPr>
                <w:b/>
              </w:rPr>
            </w:pPr>
            <w:r w:rsidRPr="00C5544F">
              <w:rPr>
                <w:b/>
              </w:rPr>
              <w:t>31.312</w:t>
            </w:r>
          </w:p>
        </w:tc>
        <w:tc>
          <w:tcPr>
            <w:tcW w:w="3827" w:type="dxa"/>
            <w:vAlign w:val="center"/>
          </w:tcPr>
          <w:p w:rsidR="0019411B" w:rsidRPr="00157088" w:rsidRDefault="00157088" w:rsidP="006536D7">
            <w:pPr>
              <w:rPr>
                <w:b/>
              </w:rPr>
            </w:pPr>
            <w:r>
              <w:rPr>
                <w:b/>
              </w:rPr>
              <w:t>-</w:t>
            </w:r>
            <w:r w:rsidRPr="00157088">
              <w:rPr>
                <w:b/>
              </w:rPr>
              <w:t>31.</w:t>
            </w:r>
            <w:r>
              <w:rPr>
                <w:b/>
              </w:rPr>
              <w:t>451</w:t>
            </w:r>
          </w:p>
        </w:tc>
        <w:tc>
          <w:tcPr>
            <w:tcW w:w="3118" w:type="dxa"/>
            <w:vAlign w:val="center"/>
          </w:tcPr>
          <w:p w:rsidR="0019411B" w:rsidRPr="00C5544F" w:rsidRDefault="00C5544F" w:rsidP="006536D7">
            <w:pPr>
              <w:rPr>
                <w:b/>
              </w:rPr>
            </w:pPr>
            <w:r>
              <w:rPr>
                <w:b/>
              </w:rPr>
              <w:t>979,19</w:t>
            </w:r>
          </w:p>
        </w:tc>
      </w:tr>
      <w:tr w:rsidR="0019411B" w:rsidTr="00715A51">
        <w:trPr>
          <w:trHeight w:val="694"/>
        </w:trPr>
        <w:tc>
          <w:tcPr>
            <w:tcW w:w="4106" w:type="dxa"/>
            <w:vAlign w:val="center"/>
          </w:tcPr>
          <w:p w:rsidR="0019411B" w:rsidRPr="00573E5E" w:rsidRDefault="00573E5E" w:rsidP="006536D7">
            <w:pPr>
              <w:rPr>
                <w:b/>
              </w:rPr>
            </w:pPr>
            <w:r>
              <w:rPr>
                <w:b/>
              </w:rPr>
              <w:t>VIŠAK/MANJAK IZ PREDHODNIH GODINA</w:t>
            </w:r>
          </w:p>
        </w:tc>
        <w:tc>
          <w:tcPr>
            <w:tcW w:w="3119" w:type="dxa"/>
            <w:vAlign w:val="center"/>
          </w:tcPr>
          <w:p w:rsidR="0019411B" w:rsidRPr="00573E5E" w:rsidRDefault="00157088" w:rsidP="006536D7">
            <w:pPr>
              <w:rPr>
                <w:b/>
              </w:rPr>
            </w:pPr>
            <w:r>
              <w:rPr>
                <w:b/>
              </w:rPr>
              <w:t>31.451</w:t>
            </w:r>
          </w:p>
        </w:tc>
        <w:tc>
          <w:tcPr>
            <w:tcW w:w="3827" w:type="dxa"/>
            <w:vAlign w:val="center"/>
          </w:tcPr>
          <w:p w:rsidR="0019411B" w:rsidRPr="00573E5E" w:rsidRDefault="00573E5E" w:rsidP="006536D7">
            <w:pPr>
              <w:rPr>
                <w:b/>
              </w:rPr>
            </w:pPr>
            <w:r w:rsidRPr="00573E5E">
              <w:rPr>
                <w:b/>
              </w:rPr>
              <w:t>3</w:t>
            </w:r>
            <w:r w:rsidR="00157088">
              <w:rPr>
                <w:b/>
              </w:rPr>
              <w:t>1.451</w:t>
            </w:r>
          </w:p>
        </w:tc>
        <w:tc>
          <w:tcPr>
            <w:tcW w:w="3118" w:type="dxa"/>
            <w:vAlign w:val="center"/>
          </w:tcPr>
          <w:p w:rsidR="00157088" w:rsidRPr="00573E5E" w:rsidRDefault="0009588D" w:rsidP="006536D7">
            <w:pPr>
              <w:rPr>
                <w:b/>
              </w:rPr>
            </w:pPr>
            <w:r>
              <w:rPr>
                <w:b/>
              </w:rPr>
              <w:t>31.451</w:t>
            </w:r>
          </w:p>
        </w:tc>
      </w:tr>
      <w:tr w:rsidR="0019411B" w:rsidTr="00715A51">
        <w:trPr>
          <w:trHeight w:val="694"/>
        </w:trPr>
        <w:tc>
          <w:tcPr>
            <w:tcW w:w="4106" w:type="dxa"/>
            <w:vAlign w:val="center"/>
          </w:tcPr>
          <w:p w:rsidR="0019411B" w:rsidRDefault="00573E5E" w:rsidP="006536D7">
            <w:r>
              <w:t>VIŠAK/MANJAK IZ PREDH.GOD.RASPOREĐEN U TEKUČOJ</w:t>
            </w:r>
          </w:p>
        </w:tc>
        <w:tc>
          <w:tcPr>
            <w:tcW w:w="3119" w:type="dxa"/>
            <w:vAlign w:val="center"/>
          </w:tcPr>
          <w:p w:rsidR="0019411B" w:rsidRDefault="0019411B" w:rsidP="006536D7"/>
        </w:tc>
        <w:tc>
          <w:tcPr>
            <w:tcW w:w="3827" w:type="dxa"/>
            <w:vAlign w:val="center"/>
          </w:tcPr>
          <w:p w:rsidR="0019411B" w:rsidRDefault="00157088" w:rsidP="006536D7">
            <w:r>
              <w:t>31.451</w:t>
            </w:r>
          </w:p>
        </w:tc>
        <w:tc>
          <w:tcPr>
            <w:tcW w:w="3118" w:type="dxa"/>
            <w:vAlign w:val="center"/>
          </w:tcPr>
          <w:p w:rsidR="0019411B" w:rsidRDefault="00157088" w:rsidP="006536D7">
            <w:r>
              <w:t>0</w:t>
            </w:r>
          </w:p>
        </w:tc>
      </w:tr>
    </w:tbl>
    <w:p w:rsidR="008C1B4F" w:rsidRDefault="008C1B4F" w:rsidP="00573E5E"/>
    <w:sectPr w:rsidR="008C1B4F" w:rsidSect="008C1B4F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4F"/>
    <w:rsid w:val="0009588D"/>
    <w:rsid w:val="00157088"/>
    <w:rsid w:val="0019411B"/>
    <w:rsid w:val="00573E5E"/>
    <w:rsid w:val="006536D7"/>
    <w:rsid w:val="00715A51"/>
    <w:rsid w:val="008C1B4F"/>
    <w:rsid w:val="00C5544F"/>
    <w:rsid w:val="00E202D9"/>
    <w:rsid w:val="00ED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F8359-8FE5-473E-8562-E874AE9B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160BB-C816-4535-94AD-B917D4FE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Dragobratović</dc:creator>
  <cp:keywords/>
  <dc:description/>
  <cp:lastModifiedBy>Edi Dragobratović</cp:lastModifiedBy>
  <cp:revision>3</cp:revision>
  <dcterms:created xsi:type="dcterms:W3CDTF">2022-08-26T18:19:00Z</dcterms:created>
  <dcterms:modified xsi:type="dcterms:W3CDTF">2022-08-26T18:34:00Z</dcterms:modified>
</cp:coreProperties>
</file>